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18F" w:rsidRPr="00F207B8" w:rsidRDefault="007A718F" w:rsidP="007A718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 xml:space="preserve">о достижении значений показателей муниципальной программы Токаревского района Тамбовской области, подпрограмм муниципальной программы Токаревского района Тамбовской области за 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20</w:t>
      </w:r>
      <w:r w:rsidR="00613C98"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</w:t>
      </w:r>
      <w:r w:rsidR="00183A9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1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 xml:space="preserve">г. </w:t>
      </w: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7"/>
        <w:gridCol w:w="133"/>
        <w:gridCol w:w="2800"/>
        <w:gridCol w:w="1320"/>
        <w:gridCol w:w="2740"/>
        <w:gridCol w:w="1540"/>
        <w:gridCol w:w="1960"/>
        <w:gridCol w:w="3640"/>
      </w:tblGrid>
      <w:tr w:rsidR="00F207B8" w:rsidRPr="00F207B8" w:rsidTr="007A718F">
        <w:trPr>
          <w:trHeight w:val="906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6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Обоснование отклонений значений показателя (индикатора) на конец отчетного года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br/>
              <w:t>(при наличии)</w:t>
            </w: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год, предшествующий</w:t>
            </w:r>
          </w:p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отчетному</w:t>
            </w:r>
            <w:hyperlink r:id="rId5" w:anchor="sub_10091" w:history="1">
              <w:r w:rsidRPr="00F207B8">
                <w:rPr>
                  <w:rFonts w:ascii="Times New Roman" w:eastAsia="Times New Roman" w:hAnsi="Times New Roman" w:cs="Times New Roman"/>
                  <w:lang w:eastAsia="ru-RU"/>
                </w:rPr>
                <w:t>*</w:t>
              </w:r>
            </w:hyperlink>
          </w:p>
        </w:tc>
        <w:tc>
          <w:tcPr>
            <w:tcW w:w="3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отчетный год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18F" w:rsidRPr="00F207B8" w:rsidRDefault="007A718F" w:rsidP="007A718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F207B8" w:rsidRPr="00F207B8" w:rsidTr="00AB5457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552D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«Обеспечение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населения комфортным 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доступным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жильем и коммунальными услугами» на 2014-202</w:t>
            </w:r>
            <w:r w:rsidR="00552D13" w:rsidRPr="00F207B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285390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18607A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0305" w:rsidRPr="00F207B8" w:rsidRDefault="009C0305" w:rsidP="009C0305">
            <w:pPr>
              <w:spacing w:after="0" w:line="240" w:lineRule="auto"/>
              <w:ind w:firstLine="17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  <w:p w:rsidR="007A718F" w:rsidRPr="00F207B8" w:rsidRDefault="007A718F" w:rsidP="009C030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207B8" w:rsidRPr="00F207B8" w:rsidTr="00ED485E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1.Подпрограмма «Молодежи доступное жилье»</w:t>
            </w:r>
          </w:p>
        </w:tc>
      </w:tr>
      <w:tr w:rsidR="00F207B8" w:rsidRPr="00F207B8" w:rsidTr="007A71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64" w:rsidRPr="00F207B8" w:rsidRDefault="00974464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2A3F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Количество молодых семей, улучшивших жилищные условия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2A3F71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семьи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9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046D7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9C0305" w:rsidRPr="00F207B8" w:rsidRDefault="009C0305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464" w:rsidRPr="00F207B8" w:rsidRDefault="0018607A" w:rsidP="0021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305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464" w:rsidRPr="00F207B8" w:rsidRDefault="009C0305" w:rsidP="009C0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 нет</w:t>
            </w:r>
          </w:p>
        </w:tc>
      </w:tr>
      <w:tr w:rsidR="00F207B8" w:rsidRPr="00F207B8" w:rsidTr="007A718F">
        <w:tc>
          <w:tcPr>
            <w:tcW w:w="147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A0628E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7A718F" w:rsidRPr="00F207B8">
              <w:rPr>
                <w:rFonts w:ascii="Times New Roman" w:eastAsia="Times New Roman" w:hAnsi="Times New Roman" w:cs="Times New Roman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</w:tr>
      <w:tr w:rsidR="00F207B8" w:rsidRPr="00F207B8" w:rsidTr="00CE7BC4">
        <w:trPr>
          <w:trHeight w:val="182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A0628E" w:rsidP="003B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3B1B39" w:rsidRPr="00F207B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ED6BF1" w:rsidP="00572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r w:rsidR="00572ACA" w:rsidRPr="00F207B8">
              <w:rPr>
                <w:rFonts w:ascii="Times New Roman" w:eastAsia="Times New Roman" w:hAnsi="Times New Roman" w:cs="Times New Roman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6329BD" w:rsidP="00722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единиц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453457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67584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572ACA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18F" w:rsidRPr="00F207B8" w:rsidRDefault="00572ACA" w:rsidP="0067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Выплаты в </w:t>
            </w:r>
            <w:r w:rsidR="004B6912" w:rsidRPr="00F207B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72296A" w:rsidRPr="00F207B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46D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не производились.Технология построения</w:t>
            </w:r>
            <w:r w:rsidR="002E652B" w:rsidRPr="00F207B8">
              <w:rPr>
                <w:rFonts w:ascii="Times New Roman" w:eastAsia="Times New Roman" w:hAnsi="Times New Roman" w:cs="Times New Roman"/>
                <w:lang w:eastAsia="ru-RU"/>
              </w:rPr>
              <w:t xml:space="preserve"> ИСОГД будет проходить централизованно.</w:t>
            </w:r>
          </w:p>
        </w:tc>
      </w:tr>
      <w:tr w:rsidR="00666BB6" w:rsidRPr="00F207B8" w:rsidTr="007A718F"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lang w:eastAsia="ru-RU"/>
              </w:rPr>
              <w:t>...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18F" w:rsidRPr="00F207B8" w:rsidRDefault="007A718F" w:rsidP="007A7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7A718F" w:rsidRPr="00F207B8" w:rsidRDefault="007A718F" w:rsidP="007A71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sub_10091"/>
      <w:r w:rsidRPr="00F207B8">
        <w:rPr>
          <w:rFonts w:ascii="Times New Roman" w:eastAsia="Times New Roman" w:hAnsi="Times New Roman" w:cs="Times New Roman"/>
          <w:b/>
          <w:bCs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lang w:eastAsia="ru-RU"/>
        </w:rPr>
        <w:t xml:space="preserve"> Приводится фактическое значение индикатора (показателя) за год, предшествующий отчетному.</w:t>
      </w:r>
      <w:bookmarkEnd w:id="0"/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A718F" w:rsidRPr="00F207B8" w:rsidRDefault="007A718F" w:rsidP="007A718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4E6E" w:rsidRPr="00F207B8" w:rsidRDefault="004E4E6E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5053E7" w:rsidRPr="00F207B8" w:rsidRDefault="005053E7" w:rsidP="005053E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lastRenderedPageBreak/>
        <w:t>Сведения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 xml:space="preserve">о степени выполнения мероприятий муниципальной программы 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 доступным и комфортным жильем и коммунальными услугами» на 2014-202</w:t>
      </w:r>
      <w:r w:rsidR="00482349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650325" w:rsidRPr="00F20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за</w:t>
      </w:r>
      <w:r w:rsidR="00CC21B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2021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г.</w:t>
      </w:r>
      <w:r w:rsidRPr="00F207B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(нарастающим итогом с начала года)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6"/>
        <w:gridCol w:w="3551"/>
        <w:gridCol w:w="1909"/>
        <w:gridCol w:w="4328"/>
        <w:gridCol w:w="1276"/>
        <w:gridCol w:w="1559"/>
        <w:gridCol w:w="2126"/>
      </w:tblGrid>
      <w:tr w:rsidR="00F207B8" w:rsidRPr="00F207B8" w:rsidTr="005053E7">
        <w:tc>
          <w:tcPr>
            <w:tcW w:w="9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подпрограммы, основного мероприятия, ведомственной целевой программы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 возникшие в ходе реализации мероприятия</w:t>
            </w:r>
            <w:hyperlink w:anchor="sub_10061" w:history="1">
              <w:r w:rsidRPr="00F207B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*</w:t>
              </w:r>
            </w:hyperlink>
          </w:p>
        </w:tc>
      </w:tr>
      <w:tr w:rsidR="00F207B8" w:rsidRPr="00F207B8" w:rsidTr="005053E7">
        <w:tc>
          <w:tcPr>
            <w:tcW w:w="9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запланированные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достигнутые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51644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AC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B4691D" w:rsidRPr="00F207B8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7D09FF" w:rsidP="00D362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650325" w:rsidP="00B46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hAnsi="Times New Roman" w:cs="Times New Roman"/>
                <w:sz w:val="24"/>
                <w:szCs w:val="24"/>
              </w:rPr>
              <w:t xml:space="preserve">За счет федерального, областного и районного бюджетов оказана помощь молодым семьям в приобретении жилья (в виде социальной выплаты)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326F83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F46A0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16B8" w:rsidRPr="00F207B8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6B8" w:rsidRPr="00F207B8" w:rsidRDefault="001816B8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F207B8" w:rsidRDefault="007C09B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AC4E8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  <w:r w:rsidR="00647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C4E87" w:rsidP="00987AFE">
            <w:pPr>
              <w:tabs>
                <w:tab w:val="left" w:pos="708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вручению свидетельств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C4E87" w:rsidP="00AC4E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B54DA">
              <w:rPr>
                <w:rFonts w:ascii="Times New Roman" w:eastAsia="Times New Roman" w:hAnsi="Times New Roman" w:cs="Times New Roman"/>
                <w:lang w:eastAsia="ru-RU"/>
              </w:rPr>
              <w:t xml:space="preserve">На организацию мероприятия в бюджете предусмотрено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B54DA">
              <w:rPr>
                <w:rFonts w:ascii="Times New Roman" w:eastAsia="Times New Roman" w:hAnsi="Times New Roman" w:cs="Times New Roman"/>
                <w:lang w:eastAsia="ru-RU"/>
              </w:rPr>
              <w:t>,0 тыс. 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54DA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4DA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F207B8" w:rsidRDefault="009B54DA" w:rsidP="009B5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1.1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F12D1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1.2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B8" w:rsidRPr="00F207B8" w:rsidTr="005053E7">
        <w:tc>
          <w:tcPr>
            <w:tcW w:w="157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053E7" w:rsidRPr="00F207B8" w:rsidRDefault="002249E8" w:rsidP="00A43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E13B51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«Снижение административных барьеров в строительстве</w:t>
            </w:r>
          </w:p>
        </w:tc>
      </w:tr>
      <w:tr w:rsidR="00F207B8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F207B8" w:rsidRDefault="006477E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053E7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8225A9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</w:t>
            </w:r>
            <w:r w:rsidR="00A8569D"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внедренных единообразных автоматизированных систем обеспечения градостроительной деятельности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15CFA" w:rsidP="00AA7D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6A0" w:rsidRDefault="009F46A0" w:rsidP="00326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46A0" w:rsidRDefault="009F46A0" w:rsidP="009F46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3E7" w:rsidRPr="009F46A0" w:rsidRDefault="005053E7" w:rsidP="009F46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9F46A0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F207B8" w:rsidRDefault="00A8569D" w:rsidP="00A85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F207B8" w:rsidRDefault="005053E7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13B51" w:rsidRPr="00F207B8" w:rsidRDefault="00A8569D" w:rsidP="009F4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в 20</w:t>
            </w:r>
            <w:r w:rsidR="00F34D70"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26F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F207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производились. Технология построения  ИСОГД будет проходить централизованно</w:t>
            </w:r>
          </w:p>
        </w:tc>
      </w:tr>
      <w:tr w:rsidR="00AA7D61" w:rsidRPr="00F207B8" w:rsidTr="005053E7"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D61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F207B8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откорректированной в соответствии с положениями Градостроительного кодекса РФ схемы территориального планирования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F207B8" w:rsidRDefault="00AA7D61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</w:pPr>
            <w:r w:rsidRPr="00AA7D61">
              <w:rPr>
                <w:rFonts w:ascii="Times New Roman" w:eastAsia="SimSun" w:hAnsi="Times New Roman" w:cs="Times New Roman"/>
                <w:kern w:val="1"/>
                <w:sz w:val="24"/>
                <w:szCs w:val="24"/>
              </w:rPr>
              <w:t>Отдел архитектуры, строительства, ЖКХ и транспорта администрации района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F207B8" w:rsidRDefault="00F113F3" w:rsidP="00897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внесению изменений в документы территориального планирования выполнены в 2017 году.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F207B8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D61" w:rsidRPr="00F207B8" w:rsidRDefault="00F113F3" w:rsidP="00F113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D61" w:rsidRPr="00F207B8" w:rsidRDefault="00AA7D61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53E7" w:rsidRPr="00F207B8" w:rsidRDefault="005053E7" w:rsidP="007059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0061"/>
      <w:r w:rsidRPr="00F207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</w:t>
      </w:r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bookmarkEnd w:id="1"/>
      <w:r w:rsidR="008D4471" w:rsidRPr="00F207B8">
        <w:rPr>
          <w:rFonts w:ascii="Times New Roman" w:eastAsia="Times New Roman" w:hAnsi="Times New Roman" w:cs="Times New Roman"/>
          <w:sz w:val="24"/>
          <w:szCs w:val="24"/>
          <w:lang w:eastAsia="ru-RU"/>
        </w:rPr>
        <w:t>т»</w:t>
      </w:r>
    </w:p>
    <w:p w:rsidR="005053E7" w:rsidRPr="00F207B8" w:rsidRDefault="005053E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</w:p>
    <w:p w:rsidR="00755894" w:rsidRPr="00F207B8" w:rsidRDefault="00755894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</w:pPr>
      <w:bookmarkStart w:id="2" w:name="_GoBack"/>
      <w:bookmarkEnd w:id="2"/>
    </w:p>
    <w:tbl>
      <w:tblPr>
        <w:tblpPr w:leftFromText="180" w:rightFromText="180" w:vertAnchor="text" w:horzAnchor="margin" w:tblpXSpec="center" w:tblpY="409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992"/>
        <w:gridCol w:w="992"/>
        <w:gridCol w:w="992"/>
        <w:gridCol w:w="1134"/>
        <w:gridCol w:w="1276"/>
        <w:gridCol w:w="1276"/>
        <w:gridCol w:w="1276"/>
        <w:gridCol w:w="1099"/>
        <w:gridCol w:w="1134"/>
      </w:tblGrid>
      <w:tr w:rsidR="002C3520" w:rsidRPr="00666BB6" w:rsidTr="002C3520">
        <w:tc>
          <w:tcPr>
            <w:tcW w:w="1612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3520" w:rsidRPr="004452C4" w:rsidRDefault="002C3520" w:rsidP="0076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(рублей)</w:t>
            </w:r>
          </w:p>
        </w:tc>
      </w:tr>
      <w:tr w:rsidR="002C3520" w:rsidRPr="00666BB6" w:rsidTr="002C3520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подпрограммы, основного мероприятия, муниципальной 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714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паспортом Программы на 20</w:t>
            </w:r>
            <w:r w:rsidR="00A400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14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742A5E" w:rsidRDefault="002C3520" w:rsidP="007144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Предусмотрено бюджетом на 20</w:t>
            </w:r>
            <w:r w:rsidR="00E214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144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</w:p>
        </w:tc>
      </w:tr>
      <w:tr w:rsidR="002C3520" w:rsidRPr="00666BB6" w:rsidTr="002C3520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источникам:</w:t>
            </w:r>
          </w:p>
        </w:tc>
      </w:tr>
      <w:tr w:rsidR="002C3520" w:rsidRPr="00666BB6" w:rsidTr="001A7E26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proofErr w:type="spellEnd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обл. бюджет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</w:t>
            </w:r>
            <w:proofErr w:type="spellEnd"/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</w:t>
            </w: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2C3520" w:rsidRPr="00666BB6" w:rsidTr="001A7E26">
        <w:trPr>
          <w:trHeight w:val="87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D1197D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8462592,0</w:t>
            </w:r>
          </w:p>
          <w:p w:rsidR="006D3A6C" w:rsidRPr="0020396F" w:rsidRDefault="006D3A6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766BA8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766BA8" w:rsidP="00B47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15008D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8462592,0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426DFA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</w:t>
            </w:r>
            <w:r w:rsidR="00C73A4A"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,736</w:t>
            </w: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73279" w:rsidP="00FA3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97E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D102DB" w:rsidP="00D1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2C3520" w:rsidRPr="0020396F">
              <w:rPr>
                <w:rFonts w:ascii="Times New Roman" w:hAnsi="Times New Roman" w:cs="Times New Roman"/>
                <w:sz w:val="20"/>
                <w:szCs w:val="20"/>
              </w:rPr>
              <w:t xml:space="preserve">молодым семьям-участникам программы социальных выплат на приобретение или строительства индивидуального жилого дома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8455592,0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120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0463BC" w:rsidP="00471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8455592,0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C70BC7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</w:t>
            </w:r>
            <w:r w:rsidR="00345F6E"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,039</w:t>
            </w: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8C68E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</w:t>
            </w:r>
            <w:r w:rsidR="00345F6E"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,736</w:t>
            </w: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20396F" w:rsidRDefault="00C70BC7" w:rsidP="00C7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45F6E"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,327</w:t>
            </w: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20396F" w:rsidRDefault="00B95C2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039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</w:tr>
      <w:tr w:rsidR="00CC0BBB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42A5E" w:rsidRDefault="00897EA9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CC0B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Default="009344B1" w:rsidP="00934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по вручению свидетельств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742A5E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9344B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CC0BBB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9344B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9F5703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CC0BBB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BBB" w:rsidRPr="00ED284A" w:rsidRDefault="009F5703" w:rsidP="009F57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BBB" w:rsidRPr="00ED284A" w:rsidRDefault="00CC0BBB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77DDF" w:rsidRPr="00ED284A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77DDF" w:rsidRPr="00ED284A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77DDF" w:rsidRPr="00ED284A" w:rsidRDefault="00577DDF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Внедрение единообразных автоматизированных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577DDF" w:rsidRPr="00ED284A" w:rsidRDefault="00577DDF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C73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77DDF"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DC5301" w:rsidP="00DC53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Внесение изменений в схему территориального планирования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BB31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25453" w:rsidRPr="00ED284A" w:rsidRDefault="00825453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BB3189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28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25453" w:rsidRPr="00ED284A" w:rsidRDefault="00825453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5301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42A5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42A5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742A5E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01" w:rsidRPr="00ED284A" w:rsidRDefault="00DC5301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8462592,0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3483736,71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4F" w:rsidRPr="00ED284A" w:rsidRDefault="000463BC" w:rsidP="00BB3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12327,09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3128488,4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8462592,0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0463BC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63B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3483,73671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8A701E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12,32709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8A701E" w:rsidP="008F1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70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3128488,4</w:t>
            </w: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742A5E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42A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ED284A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2C3520" w:rsidRPr="00666BB6" w:rsidTr="001A7E26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52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3520" w:rsidRPr="004452C4" w:rsidRDefault="002C3520" w:rsidP="002C3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5053E7" w:rsidRPr="00666BB6" w:rsidRDefault="005053E7" w:rsidP="0070599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Отчет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об использовании финансовых средств за счет всех источников на реализацию муниципальной программы Токаревского района Тамбовской области за 20</w:t>
      </w:r>
      <w:r w:rsidR="00BC264D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2</w:t>
      </w:r>
      <w:r w:rsidR="004458A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1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t>г.</w:t>
      </w:r>
      <w:r w:rsidRPr="00666BB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/>
        </w:rPr>
        <w:br/>
        <w:t>(нарастающим итогом с начала года)</w:t>
      </w:r>
    </w:p>
    <w:p w:rsidR="005053E7" w:rsidRPr="00666BB6" w:rsidRDefault="005053E7" w:rsidP="005053E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2409"/>
        <w:gridCol w:w="1560"/>
        <w:gridCol w:w="1134"/>
        <w:gridCol w:w="1275"/>
        <w:gridCol w:w="1276"/>
        <w:gridCol w:w="1134"/>
        <w:gridCol w:w="1134"/>
        <w:gridCol w:w="851"/>
        <w:gridCol w:w="1134"/>
        <w:gridCol w:w="1134"/>
        <w:gridCol w:w="1134"/>
        <w:gridCol w:w="850"/>
      </w:tblGrid>
      <w:tr w:rsidR="00666BB6" w:rsidRPr="00666BB6" w:rsidTr="00826014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</w:t>
            </w:r>
            <w:r w:rsidR="005F12D1"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мероприятия,  муниципальной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Направление расходов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 за отчетный период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(%), Графу 14/графу 9 и т.д.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источникам:</w:t>
            </w:r>
          </w:p>
        </w:tc>
      </w:tr>
      <w:tr w:rsidR="00666BB6" w:rsidRPr="00666BB6" w:rsidTr="00826014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</w:t>
            </w:r>
            <w:proofErr w:type="spellEnd"/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</w:t>
            </w:r>
          </w:p>
        </w:tc>
      </w:tr>
      <w:tr w:rsidR="00666BB6" w:rsidRPr="00666BB6" w:rsidTr="00826014">
        <w:trPr>
          <w:trHeight w:val="10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666BB6" w:rsidRPr="00666BB6" w:rsidTr="00826014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«Молодежи доступное жилье»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7E5BF2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hAnsi="Times New Roman" w:cs="Times New Roman"/>
                <w:sz w:val="20"/>
                <w:szCs w:val="20"/>
              </w:rPr>
              <w:t>Обеспечение предоставления молодым семьям-участникам программы социальных выплат на приобретение или строительства индивидуального жилого дома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666BB6" w:rsidRDefault="005053E7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7B3D19" w:rsidP="00083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3D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8462592,0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EC0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932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1463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6C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8640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3E7" w:rsidRPr="00ED284A" w:rsidRDefault="00596C1E" w:rsidP="00311B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0A7" w:rsidRPr="00ED284A" w:rsidRDefault="00596C1E" w:rsidP="00165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«Снижение административных барьеров в строительстве»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6B3B2C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036B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751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единообразных автоматизированных информационных систем обеспечения градостроительной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4A3C8F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4A3C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основные мероприятия, не вошедшие в подпрограммы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53300F" w:rsidP="00CC4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8462592,0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53300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1838039,80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53300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3483736,71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53300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12327,09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53300F" w:rsidP="00086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30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3128488,4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НИОКР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6BB6" w:rsidRPr="00666BB6" w:rsidTr="00826014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6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E56" w:rsidRPr="00666BB6" w:rsidRDefault="00086E56" w:rsidP="005053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3B7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6E73B7" w:rsidRDefault="006E73B7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3B7">
        <w:rPr>
          <w:rFonts w:ascii="Times New Roman" w:hAnsi="Times New Roman" w:cs="Times New Roman"/>
          <w:sz w:val="28"/>
          <w:szCs w:val="28"/>
        </w:rPr>
        <w:t>Первый з</w:t>
      </w:r>
      <w:r w:rsidR="00755894" w:rsidRPr="006E73B7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</w:p>
    <w:p w:rsidR="00086E56" w:rsidRPr="006E73B7" w:rsidRDefault="0075589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3B7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</w:t>
      </w:r>
      <w:r w:rsidR="006E73B7" w:rsidRPr="006E73B7">
        <w:rPr>
          <w:rFonts w:ascii="Times New Roman" w:hAnsi="Times New Roman" w:cs="Times New Roman"/>
          <w:sz w:val="28"/>
          <w:szCs w:val="28"/>
        </w:rPr>
        <w:t>А.В.Жуков</w:t>
      </w:r>
    </w:p>
    <w:p w:rsidR="00086E56" w:rsidRPr="006E73B7" w:rsidRDefault="008032F4" w:rsidP="0070096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04.03.2022</w:t>
      </w:r>
    </w:p>
    <w:sectPr w:rsidR="00086E56" w:rsidRPr="006E73B7" w:rsidSect="0075589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6A0"/>
    <w:rsid w:val="0000334F"/>
    <w:rsid w:val="00012199"/>
    <w:rsid w:val="00012CF7"/>
    <w:rsid w:val="00012E08"/>
    <w:rsid w:val="000134A5"/>
    <w:rsid w:val="000136FE"/>
    <w:rsid w:val="00020F40"/>
    <w:rsid w:val="0002761F"/>
    <w:rsid w:val="00033843"/>
    <w:rsid w:val="00034101"/>
    <w:rsid w:val="00036BAB"/>
    <w:rsid w:val="00037015"/>
    <w:rsid w:val="000463BC"/>
    <w:rsid w:val="00046D7A"/>
    <w:rsid w:val="00060FAB"/>
    <w:rsid w:val="0006164B"/>
    <w:rsid w:val="00065D4F"/>
    <w:rsid w:val="00082EE7"/>
    <w:rsid w:val="00083C2A"/>
    <w:rsid w:val="00086E56"/>
    <w:rsid w:val="000A3D55"/>
    <w:rsid w:val="000A4565"/>
    <w:rsid w:val="000B1EBE"/>
    <w:rsid w:val="000C01CD"/>
    <w:rsid w:val="000D1630"/>
    <w:rsid w:val="000D2556"/>
    <w:rsid w:val="000D3B2F"/>
    <w:rsid w:val="000D5AC6"/>
    <w:rsid w:val="00105DFA"/>
    <w:rsid w:val="0012086D"/>
    <w:rsid w:val="00121147"/>
    <w:rsid w:val="0012217A"/>
    <w:rsid w:val="001245D2"/>
    <w:rsid w:val="00126460"/>
    <w:rsid w:val="00142BB4"/>
    <w:rsid w:val="001463AA"/>
    <w:rsid w:val="0015008D"/>
    <w:rsid w:val="00164FB7"/>
    <w:rsid w:val="001651CC"/>
    <w:rsid w:val="0017179D"/>
    <w:rsid w:val="001816B8"/>
    <w:rsid w:val="00183A9F"/>
    <w:rsid w:val="0018607A"/>
    <w:rsid w:val="001A7E26"/>
    <w:rsid w:val="001B667F"/>
    <w:rsid w:val="001D2941"/>
    <w:rsid w:val="001E625F"/>
    <w:rsid w:val="001F4D3E"/>
    <w:rsid w:val="0020396F"/>
    <w:rsid w:val="002135DC"/>
    <w:rsid w:val="002249E8"/>
    <w:rsid w:val="00226BE3"/>
    <w:rsid w:val="002379CC"/>
    <w:rsid w:val="00245EF8"/>
    <w:rsid w:val="00273279"/>
    <w:rsid w:val="00282738"/>
    <w:rsid w:val="00285390"/>
    <w:rsid w:val="00286288"/>
    <w:rsid w:val="00293947"/>
    <w:rsid w:val="002A03C9"/>
    <w:rsid w:val="002A1DE4"/>
    <w:rsid w:val="002A2A1C"/>
    <w:rsid w:val="002A3F71"/>
    <w:rsid w:val="002A74F0"/>
    <w:rsid w:val="002B5D37"/>
    <w:rsid w:val="002C23D0"/>
    <w:rsid w:val="002C3520"/>
    <w:rsid w:val="002C472A"/>
    <w:rsid w:val="002D50AE"/>
    <w:rsid w:val="002D642A"/>
    <w:rsid w:val="002E59DA"/>
    <w:rsid w:val="002E652B"/>
    <w:rsid w:val="002F102A"/>
    <w:rsid w:val="002F1118"/>
    <w:rsid w:val="002F4443"/>
    <w:rsid w:val="003075CC"/>
    <w:rsid w:val="00311B61"/>
    <w:rsid w:val="00313FC2"/>
    <w:rsid w:val="00320867"/>
    <w:rsid w:val="00325F7D"/>
    <w:rsid w:val="00326F83"/>
    <w:rsid w:val="00337145"/>
    <w:rsid w:val="00342482"/>
    <w:rsid w:val="00343676"/>
    <w:rsid w:val="00345F6E"/>
    <w:rsid w:val="00347404"/>
    <w:rsid w:val="00357AEF"/>
    <w:rsid w:val="003838CE"/>
    <w:rsid w:val="00395FED"/>
    <w:rsid w:val="00397DC2"/>
    <w:rsid w:val="003A5CFB"/>
    <w:rsid w:val="003A6967"/>
    <w:rsid w:val="003B1059"/>
    <w:rsid w:val="003B1B39"/>
    <w:rsid w:val="003B697C"/>
    <w:rsid w:val="003B7692"/>
    <w:rsid w:val="003C63CA"/>
    <w:rsid w:val="003C7C17"/>
    <w:rsid w:val="003D01AB"/>
    <w:rsid w:val="003D08F5"/>
    <w:rsid w:val="003D4F4A"/>
    <w:rsid w:val="003D5DE4"/>
    <w:rsid w:val="003E40A6"/>
    <w:rsid w:val="003F76DB"/>
    <w:rsid w:val="00402E72"/>
    <w:rsid w:val="004148AC"/>
    <w:rsid w:val="004222AB"/>
    <w:rsid w:val="0042351D"/>
    <w:rsid w:val="00423DA4"/>
    <w:rsid w:val="00426DFA"/>
    <w:rsid w:val="004403C8"/>
    <w:rsid w:val="00440465"/>
    <w:rsid w:val="00443C0F"/>
    <w:rsid w:val="004452C4"/>
    <w:rsid w:val="004458A8"/>
    <w:rsid w:val="00445C2A"/>
    <w:rsid w:val="00453457"/>
    <w:rsid w:val="004552BE"/>
    <w:rsid w:val="0047182C"/>
    <w:rsid w:val="00482349"/>
    <w:rsid w:val="004849DC"/>
    <w:rsid w:val="0048545E"/>
    <w:rsid w:val="00487C59"/>
    <w:rsid w:val="00497817"/>
    <w:rsid w:val="004A09EC"/>
    <w:rsid w:val="004A3C8F"/>
    <w:rsid w:val="004A4DA8"/>
    <w:rsid w:val="004B2477"/>
    <w:rsid w:val="004B3817"/>
    <w:rsid w:val="004B5AA9"/>
    <w:rsid w:val="004B5F8E"/>
    <w:rsid w:val="004B6912"/>
    <w:rsid w:val="004B6EB5"/>
    <w:rsid w:val="004E29C6"/>
    <w:rsid w:val="004E4E6E"/>
    <w:rsid w:val="004E65F8"/>
    <w:rsid w:val="004F25C8"/>
    <w:rsid w:val="00501CD8"/>
    <w:rsid w:val="005053E7"/>
    <w:rsid w:val="00511EE8"/>
    <w:rsid w:val="0051224D"/>
    <w:rsid w:val="005172B4"/>
    <w:rsid w:val="0053300F"/>
    <w:rsid w:val="00551644"/>
    <w:rsid w:val="00552D13"/>
    <w:rsid w:val="00572ACA"/>
    <w:rsid w:val="00574D27"/>
    <w:rsid w:val="00577DDF"/>
    <w:rsid w:val="005836B3"/>
    <w:rsid w:val="00593A2A"/>
    <w:rsid w:val="0059449D"/>
    <w:rsid w:val="00596C1E"/>
    <w:rsid w:val="005A330F"/>
    <w:rsid w:val="005A592F"/>
    <w:rsid w:val="005A6E2E"/>
    <w:rsid w:val="005A7120"/>
    <w:rsid w:val="005B69D2"/>
    <w:rsid w:val="005C2EF0"/>
    <w:rsid w:val="005F11A0"/>
    <w:rsid w:val="005F12D1"/>
    <w:rsid w:val="005F1A9D"/>
    <w:rsid w:val="005F297D"/>
    <w:rsid w:val="00603A1A"/>
    <w:rsid w:val="00613C98"/>
    <w:rsid w:val="00615470"/>
    <w:rsid w:val="006305E1"/>
    <w:rsid w:val="006329BD"/>
    <w:rsid w:val="00636804"/>
    <w:rsid w:val="00641F95"/>
    <w:rsid w:val="0064546D"/>
    <w:rsid w:val="00646A6F"/>
    <w:rsid w:val="006477E2"/>
    <w:rsid w:val="00650325"/>
    <w:rsid w:val="00652AA1"/>
    <w:rsid w:val="00666BB6"/>
    <w:rsid w:val="0067584A"/>
    <w:rsid w:val="0068117A"/>
    <w:rsid w:val="00682031"/>
    <w:rsid w:val="0068635F"/>
    <w:rsid w:val="006A10F0"/>
    <w:rsid w:val="006B3B2C"/>
    <w:rsid w:val="006C1B73"/>
    <w:rsid w:val="006C55CE"/>
    <w:rsid w:val="006D3A6C"/>
    <w:rsid w:val="006E00FA"/>
    <w:rsid w:val="006E07F5"/>
    <w:rsid w:val="006E73B7"/>
    <w:rsid w:val="006F3254"/>
    <w:rsid w:val="0070096E"/>
    <w:rsid w:val="00705993"/>
    <w:rsid w:val="00706093"/>
    <w:rsid w:val="0071384D"/>
    <w:rsid w:val="00714495"/>
    <w:rsid w:val="0071520D"/>
    <w:rsid w:val="00720B52"/>
    <w:rsid w:val="0072296A"/>
    <w:rsid w:val="007310F6"/>
    <w:rsid w:val="007340CA"/>
    <w:rsid w:val="00742A5E"/>
    <w:rsid w:val="00745671"/>
    <w:rsid w:val="00751B56"/>
    <w:rsid w:val="007536CF"/>
    <w:rsid w:val="00755894"/>
    <w:rsid w:val="00757E54"/>
    <w:rsid w:val="00760785"/>
    <w:rsid w:val="00766703"/>
    <w:rsid w:val="00766BA8"/>
    <w:rsid w:val="00773AB7"/>
    <w:rsid w:val="007876EC"/>
    <w:rsid w:val="00795BCA"/>
    <w:rsid w:val="007A413A"/>
    <w:rsid w:val="007A718F"/>
    <w:rsid w:val="007A7245"/>
    <w:rsid w:val="007B217B"/>
    <w:rsid w:val="007B2DF8"/>
    <w:rsid w:val="007B3D19"/>
    <w:rsid w:val="007B710D"/>
    <w:rsid w:val="007C09BA"/>
    <w:rsid w:val="007D09FF"/>
    <w:rsid w:val="007D0CF2"/>
    <w:rsid w:val="007D0D09"/>
    <w:rsid w:val="007D1CB9"/>
    <w:rsid w:val="007D7256"/>
    <w:rsid w:val="007E5BF2"/>
    <w:rsid w:val="007E6090"/>
    <w:rsid w:val="007E7C1C"/>
    <w:rsid w:val="007F005D"/>
    <w:rsid w:val="008032F4"/>
    <w:rsid w:val="00807052"/>
    <w:rsid w:val="00807872"/>
    <w:rsid w:val="00814662"/>
    <w:rsid w:val="008214D7"/>
    <w:rsid w:val="008225A9"/>
    <w:rsid w:val="008230A7"/>
    <w:rsid w:val="00825453"/>
    <w:rsid w:val="0082580F"/>
    <w:rsid w:val="00826014"/>
    <w:rsid w:val="00827029"/>
    <w:rsid w:val="00827B1B"/>
    <w:rsid w:val="008475C1"/>
    <w:rsid w:val="00855A4D"/>
    <w:rsid w:val="00855AB2"/>
    <w:rsid w:val="00860260"/>
    <w:rsid w:val="00864007"/>
    <w:rsid w:val="00877906"/>
    <w:rsid w:val="00881269"/>
    <w:rsid w:val="00885CDA"/>
    <w:rsid w:val="00886678"/>
    <w:rsid w:val="008937E2"/>
    <w:rsid w:val="00897EA9"/>
    <w:rsid w:val="008A187E"/>
    <w:rsid w:val="008A701E"/>
    <w:rsid w:val="008B7E2B"/>
    <w:rsid w:val="008C158F"/>
    <w:rsid w:val="008C68E9"/>
    <w:rsid w:val="008D3024"/>
    <w:rsid w:val="008D4471"/>
    <w:rsid w:val="008E1A49"/>
    <w:rsid w:val="008E4AF2"/>
    <w:rsid w:val="008F1673"/>
    <w:rsid w:val="008F607F"/>
    <w:rsid w:val="008F6EFE"/>
    <w:rsid w:val="00900FC3"/>
    <w:rsid w:val="0090230E"/>
    <w:rsid w:val="00914BA5"/>
    <w:rsid w:val="0092537D"/>
    <w:rsid w:val="009321B0"/>
    <w:rsid w:val="009344B1"/>
    <w:rsid w:val="00936650"/>
    <w:rsid w:val="00951590"/>
    <w:rsid w:val="009524DF"/>
    <w:rsid w:val="0095700B"/>
    <w:rsid w:val="00967E7F"/>
    <w:rsid w:val="00974464"/>
    <w:rsid w:val="009839CA"/>
    <w:rsid w:val="009876DB"/>
    <w:rsid w:val="00987775"/>
    <w:rsid w:val="00987AFE"/>
    <w:rsid w:val="00991712"/>
    <w:rsid w:val="009B54DA"/>
    <w:rsid w:val="009C0305"/>
    <w:rsid w:val="009D077A"/>
    <w:rsid w:val="009E059A"/>
    <w:rsid w:val="009E1AAD"/>
    <w:rsid w:val="009E2608"/>
    <w:rsid w:val="009E4045"/>
    <w:rsid w:val="009F46A0"/>
    <w:rsid w:val="009F5703"/>
    <w:rsid w:val="00A00556"/>
    <w:rsid w:val="00A0628E"/>
    <w:rsid w:val="00A15CFA"/>
    <w:rsid w:val="00A35078"/>
    <w:rsid w:val="00A400AC"/>
    <w:rsid w:val="00A40F86"/>
    <w:rsid w:val="00A430A6"/>
    <w:rsid w:val="00A43428"/>
    <w:rsid w:val="00A44978"/>
    <w:rsid w:val="00A47CE6"/>
    <w:rsid w:val="00A529CB"/>
    <w:rsid w:val="00A57337"/>
    <w:rsid w:val="00A7407E"/>
    <w:rsid w:val="00A74ADE"/>
    <w:rsid w:val="00A8147D"/>
    <w:rsid w:val="00A815C8"/>
    <w:rsid w:val="00A8569D"/>
    <w:rsid w:val="00A956A0"/>
    <w:rsid w:val="00AA3C5C"/>
    <w:rsid w:val="00AA7D61"/>
    <w:rsid w:val="00AC3619"/>
    <w:rsid w:val="00AC3DB5"/>
    <w:rsid w:val="00AC4E87"/>
    <w:rsid w:val="00AD671D"/>
    <w:rsid w:val="00AE7A96"/>
    <w:rsid w:val="00AF4438"/>
    <w:rsid w:val="00B14795"/>
    <w:rsid w:val="00B147D1"/>
    <w:rsid w:val="00B37895"/>
    <w:rsid w:val="00B44D65"/>
    <w:rsid w:val="00B4691D"/>
    <w:rsid w:val="00B47AEF"/>
    <w:rsid w:val="00B5024D"/>
    <w:rsid w:val="00B713BC"/>
    <w:rsid w:val="00B73819"/>
    <w:rsid w:val="00B95C29"/>
    <w:rsid w:val="00B96CCF"/>
    <w:rsid w:val="00B96FFD"/>
    <w:rsid w:val="00BA5A4A"/>
    <w:rsid w:val="00BB3189"/>
    <w:rsid w:val="00BB43C7"/>
    <w:rsid w:val="00BB59B9"/>
    <w:rsid w:val="00BC0CF0"/>
    <w:rsid w:val="00BC264D"/>
    <w:rsid w:val="00BD05CB"/>
    <w:rsid w:val="00BD16DE"/>
    <w:rsid w:val="00BD593D"/>
    <w:rsid w:val="00BE2BE7"/>
    <w:rsid w:val="00BE3964"/>
    <w:rsid w:val="00BE6AB0"/>
    <w:rsid w:val="00BF0741"/>
    <w:rsid w:val="00BF443E"/>
    <w:rsid w:val="00C00B88"/>
    <w:rsid w:val="00C26FB9"/>
    <w:rsid w:val="00C30B64"/>
    <w:rsid w:val="00C524E6"/>
    <w:rsid w:val="00C52A89"/>
    <w:rsid w:val="00C54AF0"/>
    <w:rsid w:val="00C70BC7"/>
    <w:rsid w:val="00C73A4A"/>
    <w:rsid w:val="00C82464"/>
    <w:rsid w:val="00C92D04"/>
    <w:rsid w:val="00C934FF"/>
    <w:rsid w:val="00CA7459"/>
    <w:rsid w:val="00CB1509"/>
    <w:rsid w:val="00CC0BBB"/>
    <w:rsid w:val="00CC21B1"/>
    <w:rsid w:val="00CC4A92"/>
    <w:rsid w:val="00CC4CA8"/>
    <w:rsid w:val="00CC774B"/>
    <w:rsid w:val="00CD087F"/>
    <w:rsid w:val="00CD0F6F"/>
    <w:rsid w:val="00CD5D00"/>
    <w:rsid w:val="00CE7BC4"/>
    <w:rsid w:val="00CE7D79"/>
    <w:rsid w:val="00CF461E"/>
    <w:rsid w:val="00CF5A4D"/>
    <w:rsid w:val="00D01B14"/>
    <w:rsid w:val="00D07D41"/>
    <w:rsid w:val="00D102DB"/>
    <w:rsid w:val="00D1197D"/>
    <w:rsid w:val="00D12358"/>
    <w:rsid w:val="00D252A2"/>
    <w:rsid w:val="00D3620E"/>
    <w:rsid w:val="00D404A5"/>
    <w:rsid w:val="00D456D2"/>
    <w:rsid w:val="00D45FD3"/>
    <w:rsid w:val="00D54C10"/>
    <w:rsid w:val="00D571CB"/>
    <w:rsid w:val="00D60D45"/>
    <w:rsid w:val="00D62A23"/>
    <w:rsid w:val="00D7000F"/>
    <w:rsid w:val="00D70184"/>
    <w:rsid w:val="00D77233"/>
    <w:rsid w:val="00D846F4"/>
    <w:rsid w:val="00D854CB"/>
    <w:rsid w:val="00D92E1D"/>
    <w:rsid w:val="00DB3E35"/>
    <w:rsid w:val="00DC5084"/>
    <w:rsid w:val="00DC5301"/>
    <w:rsid w:val="00DC6FF2"/>
    <w:rsid w:val="00DE0422"/>
    <w:rsid w:val="00DE2830"/>
    <w:rsid w:val="00DE4D7B"/>
    <w:rsid w:val="00DF4D2E"/>
    <w:rsid w:val="00E066FD"/>
    <w:rsid w:val="00E13B51"/>
    <w:rsid w:val="00E214CB"/>
    <w:rsid w:val="00E258A9"/>
    <w:rsid w:val="00E25C53"/>
    <w:rsid w:val="00E40C06"/>
    <w:rsid w:val="00E43A28"/>
    <w:rsid w:val="00E45702"/>
    <w:rsid w:val="00E460C6"/>
    <w:rsid w:val="00E50A49"/>
    <w:rsid w:val="00E51070"/>
    <w:rsid w:val="00E51D4D"/>
    <w:rsid w:val="00E54A83"/>
    <w:rsid w:val="00E61069"/>
    <w:rsid w:val="00E70B45"/>
    <w:rsid w:val="00E7146E"/>
    <w:rsid w:val="00E84247"/>
    <w:rsid w:val="00E9265B"/>
    <w:rsid w:val="00E979C9"/>
    <w:rsid w:val="00EB3590"/>
    <w:rsid w:val="00EC0FCE"/>
    <w:rsid w:val="00EC39C7"/>
    <w:rsid w:val="00EC6FD9"/>
    <w:rsid w:val="00ED284A"/>
    <w:rsid w:val="00ED6BF1"/>
    <w:rsid w:val="00EE4D2A"/>
    <w:rsid w:val="00EF09C6"/>
    <w:rsid w:val="00F113F3"/>
    <w:rsid w:val="00F15E43"/>
    <w:rsid w:val="00F207B8"/>
    <w:rsid w:val="00F34D70"/>
    <w:rsid w:val="00F41445"/>
    <w:rsid w:val="00F45869"/>
    <w:rsid w:val="00F45FB7"/>
    <w:rsid w:val="00F55638"/>
    <w:rsid w:val="00F563FA"/>
    <w:rsid w:val="00F65936"/>
    <w:rsid w:val="00F7635E"/>
    <w:rsid w:val="00F80D82"/>
    <w:rsid w:val="00FA3B23"/>
    <w:rsid w:val="00FB3F9B"/>
    <w:rsid w:val="00FC5909"/>
    <w:rsid w:val="00FE3E6C"/>
    <w:rsid w:val="00FE4AB4"/>
    <w:rsid w:val="00FF2287"/>
    <w:rsid w:val="00FF2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2E7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2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A5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&#1048;&#1088;&#1080;&#1096;&#1082;&#1072;\Documents\&#1048;&#1053;&#1054;&#1045;\&#1057;&#1074;&#1077;&#1076;&#1077;&#1085;&#1080;&#1103;%20&#1087;&#1086;%20&#1087;&#1088;&#1086;&#1075;&#1088;&#1072;&#1084;&#1084;&#1072;&#1084;\&#1047;&#1072;&#1087;&#1088;&#1086;&#1089;%20&#1087;&#1086;%20&#1087;&#1088;&#1086;&#1075;&#1088;&#1072;&#1084;&#1084;&#1072;&#1084;%202016%20&#1087;&#1086;&#1083;&#1091;&#1075;&#1086;&#1076;&#1080;&#1077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F4BD-88A5-42CD-81EE-FAC5E5D24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по экономике</dc:creator>
  <cp:lastModifiedBy>Admin</cp:lastModifiedBy>
  <cp:revision>2</cp:revision>
  <cp:lastPrinted>2022-03-05T08:50:00Z</cp:lastPrinted>
  <dcterms:created xsi:type="dcterms:W3CDTF">2022-03-09T06:59:00Z</dcterms:created>
  <dcterms:modified xsi:type="dcterms:W3CDTF">2022-03-09T06:59:00Z</dcterms:modified>
</cp:coreProperties>
</file>